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3E71" w14:textId="77777777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УТВЕРЖДЕНА</w:t>
      </w:r>
    </w:p>
    <w:p w14:paraId="0EAE28AE" w14:textId="77777777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1836D0">
        <w:rPr>
          <w:rFonts w:eastAsia="SimSun"/>
          <w:bCs/>
          <w:lang w:eastAsia="zh-CN"/>
        </w:rPr>
        <w:t xml:space="preserve">Ростовкинского </w:t>
      </w:r>
      <w:r w:rsidRPr="001836D0">
        <w:rPr>
          <w:rFonts w:eastAsia="SimSun"/>
          <w:bCs/>
          <w:lang w:eastAsia="zh-CN"/>
        </w:rPr>
        <w:t xml:space="preserve"> сельского поселения</w:t>
      </w:r>
    </w:p>
    <w:p w14:paraId="4A5B5475" w14:textId="332FB749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от</w:t>
      </w:r>
      <w:r w:rsidR="002F2151">
        <w:rPr>
          <w:rFonts w:eastAsia="SimSun"/>
          <w:bCs/>
          <w:lang w:eastAsia="zh-CN"/>
        </w:rPr>
        <w:t xml:space="preserve"> 01.12.2023</w:t>
      </w:r>
      <w:r w:rsidR="00131672" w:rsidRPr="001836D0">
        <w:rPr>
          <w:rFonts w:eastAsia="SimSun"/>
          <w:bCs/>
          <w:lang w:eastAsia="zh-CN"/>
        </w:rPr>
        <w:t xml:space="preserve"> </w:t>
      </w:r>
      <w:r w:rsidRPr="001836D0">
        <w:rPr>
          <w:rFonts w:eastAsia="SimSun"/>
          <w:bCs/>
          <w:lang w:eastAsia="zh-CN"/>
        </w:rPr>
        <w:t xml:space="preserve"> № </w:t>
      </w:r>
      <w:r w:rsidR="002F2151">
        <w:rPr>
          <w:rFonts w:eastAsia="SimSun"/>
          <w:bCs/>
          <w:lang w:eastAsia="zh-CN"/>
        </w:rPr>
        <w:t>127</w:t>
      </w:r>
    </w:p>
    <w:p w14:paraId="2CC3DDA7" w14:textId="77777777" w:rsidR="00131672" w:rsidRPr="001836D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711B1EA4" w14:textId="4418CCD1" w:rsidR="001836D0" w:rsidRDefault="001836D0" w:rsidP="001836D0">
      <w:pPr>
        <w:jc w:val="center"/>
        <w:rPr>
          <w:b/>
        </w:rPr>
      </w:pPr>
      <w:r w:rsidRPr="001836D0">
        <w:rPr>
          <w:b/>
        </w:rPr>
        <w:t>Программа</w:t>
      </w:r>
      <w:r w:rsidRPr="001836D0">
        <w:rPr>
          <w:rFonts w:eastAsia="Calibri"/>
          <w:b/>
        </w:rPr>
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</w:r>
      <w:r w:rsidR="00D9697A">
        <w:rPr>
          <w:rFonts w:eastAsia="Calibri"/>
          <w:b/>
        </w:rPr>
        <w:t>м хозяйстве</w:t>
      </w:r>
      <w:r w:rsidRPr="001836D0">
        <w:rPr>
          <w:rFonts w:eastAsia="Calibri"/>
          <w:b/>
        </w:rPr>
        <w:t xml:space="preserve"> </w:t>
      </w:r>
      <w:r w:rsidRPr="001836D0">
        <w:rPr>
          <w:b/>
        </w:rPr>
        <w:t>на территории</w:t>
      </w:r>
      <w:r w:rsidRPr="001836D0">
        <w:rPr>
          <w:rFonts w:eastAsia="Calibri"/>
          <w:b/>
        </w:rPr>
        <w:t xml:space="preserve"> Ростовкинского сельского поселения Омского муниципального района Омской области </w:t>
      </w:r>
      <w:r w:rsidRPr="001836D0">
        <w:rPr>
          <w:b/>
        </w:rPr>
        <w:t xml:space="preserve"> на 202</w:t>
      </w:r>
      <w:r w:rsidR="008F00B5">
        <w:rPr>
          <w:b/>
        </w:rPr>
        <w:t>4</w:t>
      </w:r>
      <w:r w:rsidRPr="001836D0">
        <w:rPr>
          <w:b/>
        </w:rPr>
        <w:t xml:space="preserve"> год.</w:t>
      </w:r>
    </w:p>
    <w:p w14:paraId="387364A7" w14:textId="77777777" w:rsidR="00CC2B26" w:rsidRPr="001836D0" w:rsidRDefault="00CC2B26" w:rsidP="001836D0">
      <w:pPr>
        <w:jc w:val="center"/>
        <w:rPr>
          <w:b/>
        </w:rPr>
      </w:pPr>
    </w:p>
    <w:p w14:paraId="3DE923E0" w14:textId="77777777"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14:paraId="34120D9C" w14:textId="77777777" w:rsidR="00CC2B26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p w14:paraId="33A0ED38" w14:textId="77777777"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14:paraId="3FB94520" w14:textId="77777777" w:rsidR="00CC2B26" w:rsidRPr="00323F10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14:paraId="55CE26A7" w14:textId="77777777" w:rsidTr="00CC2B26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B6EA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0420" w14:textId="03137739" w:rsidR="00261C06" w:rsidRPr="00323F10" w:rsidRDefault="001836D0" w:rsidP="00D9697A">
            <w:pPr>
              <w:jc w:val="both"/>
            </w:pPr>
            <w:r w:rsidRPr="001836D0">
              <w:t>Программ</w:t>
            </w:r>
            <w:r>
              <w:t>а</w:t>
            </w:r>
            <w:r w:rsidRPr="001836D0">
              <w:rPr>
                <w:rFonts w:eastAsia="Calibri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      </w:r>
            <w:r w:rsidR="00D9697A">
              <w:rPr>
                <w:rFonts w:eastAsia="Calibri"/>
              </w:rPr>
              <w:t xml:space="preserve">м хозяйстве </w:t>
            </w:r>
            <w:r w:rsidRPr="001836D0">
              <w:rPr>
                <w:rFonts w:eastAsia="Calibri"/>
              </w:rPr>
              <w:t xml:space="preserve"> </w:t>
            </w:r>
            <w:r w:rsidRPr="001836D0">
              <w:t>на территории</w:t>
            </w:r>
            <w:r w:rsidRPr="001836D0">
              <w:rPr>
                <w:rFonts w:eastAsia="Calibri"/>
              </w:rPr>
              <w:t xml:space="preserve"> Ростовкинского сельского поселения Омского муниципального района Омской области </w:t>
            </w:r>
            <w:r w:rsidRPr="001836D0">
              <w:t xml:space="preserve"> на 202</w:t>
            </w:r>
            <w:r w:rsidR="008F00B5">
              <w:t>4</w:t>
            </w:r>
            <w:r w:rsidRPr="001836D0">
              <w:t xml:space="preserve"> год.</w:t>
            </w:r>
          </w:p>
        </w:tc>
      </w:tr>
      <w:tr w:rsidR="00261C06" w:rsidRPr="00323F10" w14:paraId="740CF72B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A524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331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5CA4D69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3ACA0ACC" w14:textId="77777777" w:rsidR="00261C06" w:rsidRPr="00323F10" w:rsidRDefault="00261C06" w:rsidP="00D9697A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1836D0">
              <w:rPr>
                <w:iCs/>
                <w:lang w:eastAsia="ar-SA"/>
              </w:rPr>
              <w:t>8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</w:t>
            </w:r>
            <w:r w:rsidR="001836D0">
              <w:rPr>
                <w:iCs/>
                <w:lang w:eastAsia="ar-SA"/>
              </w:rPr>
              <w:t>на автомобильном транспорте</w:t>
            </w:r>
            <w:r w:rsidR="00D9697A">
              <w:rPr>
                <w:iCs/>
                <w:lang w:eastAsia="ar-SA"/>
              </w:rPr>
              <w:t xml:space="preserve">, городском наземном электрическом транспорте и </w:t>
            </w:r>
            <w:r w:rsidR="001836D0">
              <w:rPr>
                <w:iCs/>
                <w:lang w:eastAsia="ar-SA"/>
              </w:rPr>
              <w:t xml:space="preserve">в дорожном хозяйстве на </w:t>
            </w:r>
            <w:r w:rsidR="00812FEE">
              <w:rPr>
                <w:iCs/>
                <w:lang w:eastAsia="ar-SA"/>
              </w:rPr>
              <w:t>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14:paraId="4603DB72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1C44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290E" w14:textId="77777777"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14:paraId="3C593005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8AB2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Цели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7FD2" w14:textId="77777777" w:rsidR="000A1458" w:rsidRPr="000A1458" w:rsidRDefault="000A1458" w:rsidP="000A1458">
            <w:pPr>
              <w:contextualSpacing/>
              <w:jc w:val="both"/>
            </w:pPr>
            <w:r w:rsidRPr="000A1458">
              <w:t xml:space="preserve">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 </w:t>
            </w:r>
          </w:p>
          <w:p w14:paraId="644B54C2" w14:textId="77777777" w:rsidR="000A1458" w:rsidRPr="000A1458" w:rsidRDefault="000A1458" w:rsidP="000A1458">
            <w:pPr>
              <w:contextualSpacing/>
              <w:jc w:val="both"/>
            </w:pPr>
            <w:r w:rsidRPr="000A1458">
      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      </w:r>
          </w:p>
          <w:p w14:paraId="38FF7C88" w14:textId="77777777" w:rsidR="00261C06" w:rsidRPr="00323F10" w:rsidRDefault="000A1458" w:rsidP="000A1458">
            <w:pPr>
              <w:contextualSpacing/>
              <w:jc w:val="both"/>
              <w:rPr>
                <w:rFonts w:eastAsia="SimSun"/>
                <w:kern w:val="3"/>
                <w:lang w:eastAsia="zh-CN" w:bidi="hi-IN"/>
              </w:rPr>
            </w:pPr>
            <w:r w:rsidRPr="000A1458">
              <w:lastRenderedPageBreak/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      </w:r>
            <w:r>
              <w:t>охранности автомобильных дорог.</w:t>
            </w:r>
          </w:p>
        </w:tc>
      </w:tr>
      <w:tr w:rsidR="00261C06" w:rsidRPr="00323F10" w14:paraId="04EBFE1C" w14:textId="77777777" w:rsidTr="00CC2B26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F5A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lastRenderedPageBreak/>
              <w:t>Задачи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C63B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7218B8F8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>Формирование одинакового понимания обязательных</w:t>
            </w:r>
            <w:r w:rsidR="00EC0306">
              <w:t xml:space="preserve"> требований у всех участников </w:t>
            </w:r>
            <w:r w:rsidRPr="00323F10">
              <w:t xml:space="preserve">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</w:t>
            </w:r>
            <w:r w:rsidR="00EC0306">
              <w:rPr>
                <w:iCs/>
                <w:color w:val="000000"/>
                <w:lang w:eastAsia="ar-SA"/>
              </w:rPr>
              <w:t xml:space="preserve">на автомобильном транспорте и в дорожном хозяйстве </w:t>
            </w:r>
            <w:r w:rsidRPr="00323F10">
              <w:rPr>
                <w:iCs/>
                <w:color w:val="000000"/>
                <w:lang w:eastAsia="ar-SA"/>
              </w:rPr>
              <w:t xml:space="preserve">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14:paraId="397D05E5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0C57E927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398312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14:paraId="20A31AB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C4474A9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14:paraId="593C483E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78AC4BF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14:paraId="421A84A2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198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B047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14:paraId="36FA46A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14:paraId="3A75F4C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EC0306">
              <w:rPr>
                <w:lang w:eastAsia="ar-SA"/>
              </w:rPr>
              <w:t xml:space="preserve"> </w:t>
            </w:r>
            <w:r w:rsidR="006A1FC5" w:rsidRPr="00323F10">
              <w:rPr>
                <w:iCs/>
                <w:lang w:eastAsia="ar-SA"/>
              </w:rPr>
              <w:t>решени</w:t>
            </w:r>
            <w:r w:rsidR="006A1FC5">
              <w:rPr>
                <w:iCs/>
                <w:lang w:eastAsia="ar-SA"/>
              </w:rPr>
              <w:t>я</w:t>
            </w:r>
            <w:r w:rsidR="006A1FC5" w:rsidRPr="00323F10">
              <w:rPr>
                <w:iCs/>
                <w:lang w:eastAsia="ar-SA"/>
              </w:rPr>
              <w:t xml:space="preserve"> Совета депутатов </w:t>
            </w:r>
            <w:r w:rsidR="006A1FC5">
              <w:rPr>
                <w:iCs/>
                <w:lang w:eastAsia="ar-SA"/>
              </w:rPr>
              <w:t>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</w:t>
            </w:r>
            <w:r w:rsidR="006A1FC5">
              <w:rPr>
                <w:iCs/>
                <w:lang w:eastAsia="ar-SA"/>
              </w:rPr>
              <w:t>еления от 28.10</w:t>
            </w:r>
            <w:r w:rsidR="006A1FC5" w:rsidRPr="00323F10">
              <w:rPr>
                <w:iCs/>
                <w:lang w:eastAsia="ar-SA"/>
              </w:rPr>
              <w:t>.2021 № 2</w:t>
            </w:r>
            <w:r w:rsidR="006A1FC5">
              <w:rPr>
                <w:iCs/>
                <w:lang w:eastAsia="ar-SA"/>
              </w:rPr>
              <w:t>8</w:t>
            </w:r>
            <w:r w:rsidR="006A1FC5"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6A1FC5">
              <w:rPr>
                <w:iCs/>
                <w:lang w:eastAsia="ar-SA"/>
              </w:rPr>
              <w:t>м</w:t>
            </w:r>
            <w:r w:rsidR="006A1FC5" w:rsidRPr="00323F10">
              <w:rPr>
                <w:iCs/>
                <w:lang w:eastAsia="ar-SA"/>
              </w:rPr>
              <w:t xml:space="preserve"> контрол</w:t>
            </w:r>
            <w:r w:rsidR="006A1FC5">
              <w:rPr>
                <w:iCs/>
                <w:lang w:eastAsia="ar-SA"/>
              </w:rPr>
              <w:t>е</w:t>
            </w:r>
            <w:r w:rsidR="006A1FC5" w:rsidRPr="00323F10">
              <w:rPr>
                <w:iCs/>
                <w:lang w:eastAsia="ar-SA"/>
              </w:rPr>
              <w:t xml:space="preserve"> </w:t>
            </w:r>
            <w:r w:rsidR="006A1FC5">
              <w:rPr>
                <w:iCs/>
                <w:lang w:eastAsia="ar-SA"/>
              </w:rPr>
              <w:t>на автомобильном транспорте, городском наземном электрическом транспорте и в дорожном хозяйстве на территории 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поселения</w:t>
            </w:r>
            <w:r w:rsidR="006A1FC5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lang w:eastAsia="ar-SA"/>
              </w:rPr>
              <w:t>;</w:t>
            </w:r>
          </w:p>
          <w:p w14:paraId="5A3C23E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503B065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036E8615" w14:textId="77777777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14:paraId="0CA9A071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0CC0" w14:textId="77777777" w:rsidR="00261C06" w:rsidRPr="00323F10" w:rsidRDefault="00261C06" w:rsidP="006A1FC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Сроки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E9AE" w14:textId="2BD509BB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8F00B5">
              <w:t>4</w:t>
            </w:r>
            <w:r w:rsidRPr="00323F10">
              <w:t xml:space="preserve"> год</w:t>
            </w:r>
          </w:p>
        </w:tc>
      </w:tr>
    </w:tbl>
    <w:p w14:paraId="627CB5A3" w14:textId="77777777" w:rsidR="00261C06" w:rsidRPr="00323F10" w:rsidRDefault="00261C06" w:rsidP="00CC2B26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5511CF5" w14:textId="77777777"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в рамках муниципального контроля </w:t>
      </w:r>
      <w:r w:rsidR="00663894">
        <w:rPr>
          <w:rFonts w:eastAsia="SimSun"/>
          <w:color w:val="222222"/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14:paraId="73D0CEAC" w14:textId="77777777" w:rsidR="00663894" w:rsidRPr="00663894" w:rsidRDefault="00663894" w:rsidP="00663894">
      <w:pPr>
        <w:ind w:firstLine="709"/>
        <w:jc w:val="both"/>
        <w:rPr>
          <w:rFonts w:eastAsia="Calibri"/>
        </w:rPr>
      </w:pPr>
      <w:r w:rsidRPr="00663894">
        <w:rPr>
          <w:rFonts w:eastAsia="Calibri"/>
        </w:rPr>
        <w:t xml:space="preserve">Главной задачей администрации Ростовкинского сельского поселения  при осуществлении муниципального контроля  на автомобильном транспорте и в дорожной деятельности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09A45BCA" w14:textId="77777777" w:rsidR="008F00B5" w:rsidRDefault="008F00B5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В 2022 году утверждена </w:t>
      </w:r>
      <w:r w:rsidR="00261C06"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</w:t>
      </w:r>
      <w:r>
        <w:rPr>
          <w:kern w:val="3"/>
          <w:lang w:eastAsia="zh-CN" w:bidi="hi-IN"/>
        </w:rPr>
        <w:t xml:space="preserve">3 </w:t>
      </w:r>
      <w:r w:rsidR="008C1642">
        <w:rPr>
          <w:kern w:val="3"/>
          <w:lang w:eastAsia="zh-CN" w:bidi="hi-IN"/>
        </w:rPr>
        <w:t>год</w:t>
      </w:r>
      <w:r>
        <w:rPr>
          <w:kern w:val="3"/>
          <w:lang w:eastAsia="zh-CN" w:bidi="hi-IN"/>
        </w:rPr>
        <w:t>.</w:t>
      </w:r>
    </w:p>
    <w:p w14:paraId="02C2BC73" w14:textId="0161FAC0" w:rsidR="00261C06" w:rsidRPr="00323F10" w:rsidRDefault="008F00B5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>П</w:t>
      </w:r>
      <w:r w:rsidR="00261C06" w:rsidRPr="00323F10">
        <w:rPr>
          <w:kern w:val="3"/>
          <w:lang w:eastAsia="zh-CN" w:bidi="hi-IN"/>
        </w:rPr>
        <w:t xml:space="preserve">роведенный анализ показал, что основными причинами, факторами и условиями, способствующими нарушению требований </w:t>
      </w:r>
      <w:r w:rsidR="00663894">
        <w:rPr>
          <w:kern w:val="3"/>
          <w:lang w:eastAsia="zh-CN" w:bidi="hi-IN"/>
        </w:rPr>
        <w:t>на автомобильном транспорте и в дорожном хозяйстве</w:t>
      </w:r>
      <w:r w:rsidR="00261C06" w:rsidRPr="00323F10">
        <w:rPr>
          <w:kern w:val="3"/>
          <w:lang w:eastAsia="zh-CN" w:bidi="hi-IN"/>
        </w:rPr>
        <w:t xml:space="preserve">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="00261C06" w:rsidRPr="00323F10">
        <w:rPr>
          <w:kern w:val="3"/>
          <w:lang w:eastAsia="zh-CN" w:bidi="hi-IN"/>
        </w:rPr>
        <w:t>о сельского поселения  являются:</w:t>
      </w:r>
    </w:p>
    <w:p w14:paraId="03C43C1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 xml:space="preserve">недостаточно сформированное понимание исполнения требований в 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/>
        </w:rPr>
        <w:t xml:space="preserve"> у контролируемых лиц;</w:t>
      </w:r>
    </w:p>
    <w:p w14:paraId="1A419CDE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</w:t>
      </w:r>
      <w:r w:rsidR="00AD6557">
        <w:rPr>
          <w:kern w:val="3"/>
          <w:lang w:bidi="hi-IN"/>
        </w:rPr>
        <w:t xml:space="preserve"> в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bidi="hi-IN"/>
        </w:rPr>
        <w:t>.</w:t>
      </w:r>
    </w:p>
    <w:p w14:paraId="622BB3B3" w14:textId="129BC1BF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</w:t>
      </w:r>
      <w:r w:rsidR="00AD6557" w:rsidRPr="00AD6557">
        <w:rPr>
          <w:kern w:val="3"/>
          <w:lang w:eastAsia="zh-CN"/>
        </w:rPr>
        <w:t xml:space="preserve">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 </w:t>
      </w:r>
      <w:r w:rsidRPr="00323F10">
        <w:rPr>
          <w:rFonts w:eastAsia="SimSun"/>
          <w:bCs/>
          <w:kern w:val="3"/>
          <w:lang w:eastAsia="zh-CN" w:bidi="hi-IN"/>
        </w:rPr>
        <w:t xml:space="preserve">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8F00B5">
        <w:rPr>
          <w:rFonts w:eastAsia="SimSun"/>
          <w:kern w:val="3"/>
          <w:lang w:eastAsia="zh-CN" w:bidi="hi-IN"/>
        </w:rPr>
        <w:t>3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14:paraId="4199BA6C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AD655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14:paraId="4191A20B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14:paraId="0B024D8D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14:paraId="7265CD9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="00533112" w:rsidRPr="00323F10">
        <w:rPr>
          <w:kern w:val="3"/>
          <w:lang w:eastAsia="zh-CN"/>
        </w:rPr>
        <w:t xml:space="preserve">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14:paraId="468E3DD4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59E6CB9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061DA7C5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AB9D55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14:paraId="063AE50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14:paraId="1C70A5F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14:paraId="289AE01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93045B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14:paraId="1B1AED87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14:paraId="73171F0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90EE26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>муниципального контроля в</w:t>
      </w:r>
      <w:r w:rsidR="00533112" w:rsidRPr="00533112">
        <w:rPr>
          <w:kern w:val="3"/>
          <w:lang w:eastAsia="zh-CN"/>
        </w:rPr>
        <w:t xml:space="preserve"> </w:t>
      </w:r>
      <w:r w:rsidR="00533112" w:rsidRPr="00323F10">
        <w:rPr>
          <w:kern w:val="3"/>
          <w:lang w:eastAsia="zh-CN"/>
        </w:rPr>
        <w:t xml:space="preserve">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iCs/>
          <w:color w:val="000000"/>
          <w:lang w:eastAsia="ar-SA"/>
        </w:rPr>
        <w:t xml:space="preserve">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14:paraId="2B0F86F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0DB9A8D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6901F2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14:paraId="0207A7C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7ABB84B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14:paraId="06DFF02D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580DAAAA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14:paraId="1F591E1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38E331A4" w14:textId="77777777"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14:paraId="7EF434A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994967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545E906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4AD5B806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4018F6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4AE7385C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236A0860" w14:textId="77777777"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35D01461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14:paraId="0AAAAE59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lastRenderedPageBreak/>
        <w:t>сроки (периодичность) их проведения.</w:t>
      </w:r>
    </w:p>
    <w:p w14:paraId="50EF4F64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 w:bidi="hi-IN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07C59EF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>Положением о муниципальном контроле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102754">
        <w:rPr>
          <w:rFonts w:eastAsia="SimSun"/>
          <w:bCs/>
          <w:kern w:val="3"/>
          <w:lang w:eastAsia="zh-CN" w:bidi="hi-IN"/>
        </w:rPr>
        <w:t>8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14:paraId="3DCA438F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082A9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15CD1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Вид </w:t>
            </w:r>
          </w:p>
          <w:p w14:paraId="2262AC7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ческого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E682E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F9397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DCA6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14:paraId="0E814DE8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87A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6450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</w:p>
          <w:p w14:paraId="4BC28B4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56E5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14:paraId="27C3429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14:paraId="08DE8BED" w14:textId="77777777"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14:paraId="5CAAC5BF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14:paraId="1E710CE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14:paraId="7208303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14:paraId="3F2D857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14:paraId="506612F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6F1E39E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14:paraId="38B6217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14:paraId="3E2E3F2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14:paraId="0F387C41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14:paraId="050383F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</w:t>
            </w:r>
            <w:r w:rsidR="00102754">
              <w:rPr>
                <w:kern w:val="3"/>
                <w:lang w:eastAsia="zh-CN"/>
              </w:rPr>
              <w:t xml:space="preserve"> 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;</w:t>
            </w:r>
          </w:p>
          <w:p w14:paraId="72EB212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9) доклад о муниципальном контроле в сфере благоустройства;</w:t>
            </w:r>
          </w:p>
          <w:p w14:paraId="4162CCE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A77C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1F54B" w14:textId="77777777"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11C1C94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3E95F5D0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8597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FB03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</w:p>
          <w:p w14:paraId="61674CC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17C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</w:t>
            </w:r>
            <w:r w:rsidR="004034E0" w:rsidRPr="00323F10">
              <w:rPr>
                <w:kern w:val="3"/>
                <w:lang w:eastAsia="zh-CN"/>
              </w:rPr>
              <w:t xml:space="preserve">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,</w:t>
            </w:r>
            <w:r w:rsidR="004034E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которое </w:t>
            </w:r>
            <w:r w:rsidR="004034E0"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по обращениям контролируемых лиц и их представителей.</w:t>
            </w:r>
          </w:p>
          <w:p w14:paraId="5F6E4BA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14:paraId="2559789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14:paraId="7474562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14:paraId="2E1913F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14:paraId="131EEA62" w14:textId="77777777"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14:paraId="24125F4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14:paraId="6FDF2BE5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14:paraId="5FA3D3F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B08B56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14:paraId="0823189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57418B9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14:paraId="11E55B4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CA0F8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по обращениям контролиру-емых лиц и их уполномо-ченных представи-телей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179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08DD0ED7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238EF69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011E7CC2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FDF0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19DB5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Обобщение правоприме-нительной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E11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</w:t>
            </w:r>
            <w:r w:rsidR="004034E0">
              <w:rPr>
                <w:lang w:eastAsia="zh-CN"/>
              </w:rPr>
              <w:t xml:space="preserve">муниципального контроля в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посредством сбора и анализа данных о проведенных контрольных (надзорных) мероприятиях и их результатах для решения следующих задач:</w:t>
            </w:r>
          </w:p>
          <w:p w14:paraId="23776CB4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14:paraId="3791E918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lastRenderedPageBreak/>
              <w:t>2) анализ случаев причинения вреда (ущерба) охраняемым законом ценностям, выявление</w:t>
            </w:r>
          </w:p>
          <w:p w14:paraId="73A7FDE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14:paraId="0EC586D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14:paraId="4AD3288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14:paraId="21C7440D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14:paraId="748A5B3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По итогам обобщения правоприменительной практики органом</w:t>
            </w:r>
            <w:r w:rsidR="004034E0">
              <w:rPr>
                <w:lang w:eastAsia="zh-CN"/>
              </w:rPr>
              <w:t xml:space="preserve"> муниципального контроля в </w:t>
            </w:r>
            <w:r w:rsidR="004034E0" w:rsidRPr="00323F10">
              <w:rPr>
                <w:kern w:val="3"/>
                <w:lang w:eastAsia="zh-CN"/>
              </w:rPr>
              <w:t xml:space="preserve">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14:paraId="7ADB666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3D06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14:paraId="1D8E398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14:paraId="74411E5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6FCCE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14:paraId="358D19A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14:paraId="3BEA27DE" w14:textId="77777777" w:rsidTr="004034E0">
        <w:trPr>
          <w:trHeight w:val="8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CFEF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9B2CF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 предостере</w:t>
            </w:r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</w:p>
          <w:p w14:paraId="5EDD69E7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4BC09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14:paraId="551EAA31" w14:textId="77777777"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FCA2" w14:textId="77777777"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9CBB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2C1C8F85" w14:textId="77777777"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5EBAB622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247C4FE1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509C" w14:textId="77777777"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925CC" w14:textId="77777777"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BD4A2" w14:textId="77777777"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14:paraId="1C19164F" w14:textId="77777777"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14:paraId="097984CF" w14:textId="77777777"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контролируемым лицам предписания об устранении  выявленных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89DD8" w14:textId="77777777"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C1421" w14:textId="77777777"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3C9CF35B" w14:textId="77777777"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C30BAD4" w14:textId="77777777"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14:paraId="50111DC4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3BAFB66E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5EF665B6" w14:textId="77777777"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2DA8E976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14:paraId="44110E63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;</w:t>
      </w:r>
    </w:p>
    <w:p w14:paraId="5D61C07C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lastRenderedPageBreak/>
        <w:t>повышением уровня правовой грамотности контролируемых лиц в вопросах исполнения обязательных требований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0A222AB2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14:paraId="5BCC9361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446"/>
        <w:gridCol w:w="2410"/>
      </w:tblGrid>
      <w:tr w:rsidR="008F00B5" w:rsidRPr="00323F10" w14:paraId="4D9246E4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CA3A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14:paraId="4DE0F2AE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ACE5C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14:paraId="045B6E66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28483" w14:textId="1CF66924" w:rsidR="008F00B5" w:rsidRPr="008F00B5" w:rsidRDefault="008F00B5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0B5">
              <w:rPr>
                <w:kern w:val="3"/>
                <w:lang w:bidi="hi-IN"/>
              </w:rPr>
              <w:t>Целевое</w:t>
            </w:r>
            <w:r>
              <w:rPr>
                <w:kern w:val="3"/>
                <w:lang w:bidi="hi-IN"/>
              </w:rPr>
              <w:t xml:space="preserve"> </w:t>
            </w:r>
            <w:r w:rsidRPr="008F00B5">
              <w:rPr>
                <w:kern w:val="3"/>
                <w:lang w:bidi="hi-IN"/>
              </w:rPr>
              <w:t>значение 202</w:t>
            </w:r>
            <w:r>
              <w:rPr>
                <w:kern w:val="3"/>
                <w:lang w:bidi="hi-IN"/>
              </w:rPr>
              <w:t>4</w:t>
            </w:r>
            <w:r w:rsidRPr="008F00B5">
              <w:rPr>
                <w:kern w:val="3"/>
                <w:lang w:bidi="hi-IN"/>
              </w:rPr>
              <w:t xml:space="preserve"> год, %</w:t>
            </w:r>
            <w:r>
              <w:rPr>
                <w:kern w:val="3"/>
                <w:lang w:bidi="hi-IN"/>
              </w:rPr>
              <w:t xml:space="preserve"> (от значений 2023 года)</w:t>
            </w:r>
          </w:p>
        </w:tc>
      </w:tr>
      <w:tr w:rsidR="008F00B5" w:rsidRPr="00323F10" w14:paraId="626A8174" w14:textId="77777777" w:rsidTr="008F00B5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68698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67965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F66E0" w14:textId="705A2B0E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8F00B5" w:rsidRPr="00323F10" w14:paraId="7B331F9B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5366E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D408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14:paraId="581407FA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550A2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8F00B5" w:rsidRPr="00323F10" w14:paraId="069E585F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6575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125EC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629CC" w14:textId="06D28EE1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8F00B5" w:rsidRPr="00323F10" w14:paraId="791539B4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DF26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D75D8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9739E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8F00B5" w:rsidRPr="00323F10" w14:paraId="488C931D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AF45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7ADBA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D3666" w14:textId="1D43A071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14:paraId="53F491E1" w14:textId="77777777"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688D567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113B7C30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 xml:space="preserve"> при увеличении количества и качества проводимых профилактических мероприятий.</w:t>
      </w:r>
    </w:p>
    <w:p w14:paraId="3217E633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59E7052C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:</w:t>
      </w:r>
    </w:p>
    <w:p w14:paraId="0EBE503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, шт.;</w:t>
      </w:r>
    </w:p>
    <w:p w14:paraId="3618F32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14:paraId="7635D5F8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14:paraId="0A5E760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lastRenderedPageBreak/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14:paraId="64E2591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14:paraId="5A806E7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14:paraId="0C1AC46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9ECFF26" w14:textId="77777777" w:rsidR="00261C06" w:rsidRPr="00CE2E7F" w:rsidRDefault="00261C06" w:rsidP="002B04D8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b/>
          <w:sz w:val="28"/>
          <w:szCs w:val="28"/>
          <w:lang w:eastAsia="zh-C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 xml:space="preserve">роля в </w:t>
      </w:r>
      <w:r w:rsidR="002B04D8" w:rsidRPr="00323F10">
        <w:rPr>
          <w:kern w:val="3"/>
          <w:lang w:eastAsia="zh-CN"/>
        </w:rPr>
        <w:t xml:space="preserve">сфере </w:t>
      </w:r>
      <w:r w:rsidR="002B04D8">
        <w:rPr>
          <w:kern w:val="3"/>
          <w:lang w:eastAsia="zh-CN"/>
        </w:rPr>
        <w:t>автомобильного транспорта и дорожного хозяйства.</w:t>
      </w:r>
    </w:p>
    <w:p w14:paraId="1405584F" w14:textId="77777777"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14:paraId="2C1979C9" w14:textId="77777777"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sectPr w:rsidR="00261C06" w:rsidRPr="00CE2E7F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A1458"/>
    <w:rsid w:val="000E092E"/>
    <w:rsid w:val="00102754"/>
    <w:rsid w:val="00131672"/>
    <w:rsid w:val="00155066"/>
    <w:rsid w:val="001836D0"/>
    <w:rsid w:val="00195284"/>
    <w:rsid w:val="002456B9"/>
    <w:rsid w:val="00256924"/>
    <w:rsid w:val="00261C06"/>
    <w:rsid w:val="00264E9E"/>
    <w:rsid w:val="002B04D8"/>
    <w:rsid w:val="002F2151"/>
    <w:rsid w:val="004034E0"/>
    <w:rsid w:val="00413BC8"/>
    <w:rsid w:val="00426056"/>
    <w:rsid w:val="0043362A"/>
    <w:rsid w:val="00434FA4"/>
    <w:rsid w:val="004A0EE6"/>
    <w:rsid w:val="004B6476"/>
    <w:rsid w:val="00530695"/>
    <w:rsid w:val="00533112"/>
    <w:rsid w:val="005526A9"/>
    <w:rsid w:val="0056417F"/>
    <w:rsid w:val="005B3F81"/>
    <w:rsid w:val="005B5522"/>
    <w:rsid w:val="005B74AA"/>
    <w:rsid w:val="005F0695"/>
    <w:rsid w:val="006267CF"/>
    <w:rsid w:val="00663894"/>
    <w:rsid w:val="006A1FC5"/>
    <w:rsid w:val="006A66A6"/>
    <w:rsid w:val="007A04E0"/>
    <w:rsid w:val="00801021"/>
    <w:rsid w:val="00812FEE"/>
    <w:rsid w:val="00847FF0"/>
    <w:rsid w:val="008529A9"/>
    <w:rsid w:val="008A6020"/>
    <w:rsid w:val="008C1642"/>
    <w:rsid w:val="008D5813"/>
    <w:rsid w:val="008D59A6"/>
    <w:rsid w:val="008F00B5"/>
    <w:rsid w:val="00A228F6"/>
    <w:rsid w:val="00AD6557"/>
    <w:rsid w:val="00B00A08"/>
    <w:rsid w:val="00BD3784"/>
    <w:rsid w:val="00CC2B26"/>
    <w:rsid w:val="00D00802"/>
    <w:rsid w:val="00D2553D"/>
    <w:rsid w:val="00D70DA3"/>
    <w:rsid w:val="00D769AA"/>
    <w:rsid w:val="00D9697A"/>
    <w:rsid w:val="00E03817"/>
    <w:rsid w:val="00E71B41"/>
    <w:rsid w:val="00E766C8"/>
    <w:rsid w:val="00EC0306"/>
    <w:rsid w:val="00ED17B1"/>
    <w:rsid w:val="00ED7069"/>
    <w:rsid w:val="00EF6883"/>
    <w:rsid w:val="00F41B6D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774"/>
  <w15:docId w15:val="{0A507065-3974-43DE-8D4B-C634D3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3</cp:revision>
  <cp:lastPrinted>2022-01-18T09:17:00Z</cp:lastPrinted>
  <dcterms:created xsi:type="dcterms:W3CDTF">2023-09-26T10:18:00Z</dcterms:created>
  <dcterms:modified xsi:type="dcterms:W3CDTF">2023-12-01T06:23:00Z</dcterms:modified>
</cp:coreProperties>
</file>